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B20D" w14:textId="77777777" w:rsidR="00313C47" w:rsidRDefault="00411288" w:rsidP="00313C47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0DCF3474" wp14:editId="611BF352">
            <wp:extent cx="619125" cy="790575"/>
            <wp:effectExtent l="0" t="0" r="9525" b="9525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7C09" w14:textId="77777777" w:rsidR="00313C47" w:rsidRDefault="00313C47" w:rsidP="00313C47">
      <w:pPr>
        <w:ind w:left="-567"/>
        <w:jc w:val="center"/>
        <w:rPr>
          <w:sz w:val="28"/>
        </w:rPr>
      </w:pPr>
    </w:p>
    <w:p w14:paraId="5C841A8B" w14:textId="77777777" w:rsidR="00313C47" w:rsidRDefault="00313C47" w:rsidP="00313C47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52FB25F4" w14:textId="77777777" w:rsidR="00313C47" w:rsidRDefault="00313C47" w:rsidP="00313C47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7EBEB38" w14:textId="77777777" w:rsidR="00313C47" w:rsidRDefault="00313C47" w:rsidP="00313C47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00AB7434" w14:textId="77777777" w:rsidR="00313C47" w:rsidRDefault="00313C47" w:rsidP="00313C47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4C958C7D" w14:textId="77777777" w:rsidR="00313C47" w:rsidRDefault="00313C47" w:rsidP="00313C47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03B6796" w14:textId="77777777" w:rsidR="00313C47" w:rsidRDefault="00313C47" w:rsidP="00313C47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2201B212" w14:textId="31BB4319" w:rsidR="00313C47" w:rsidRDefault="00313C47" w:rsidP="00313C47">
      <w:pPr>
        <w:ind w:left="-567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 w:rsidR="00BD7F17">
        <w:rPr>
          <w:rFonts w:ascii="Calibri" w:hAnsi="Calibri"/>
          <w:b/>
          <w:color w:val="632423"/>
        </w:rPr>
        <w:t>13.04</w:t>
      </w:r>
      <w:r w:rsidR="008A559C">
        <w:rPr>
          <w:rFonts w:ascii="Calibri" w:hAnsi="Calibri"/>
          <w:b/>
          <w:color w:val="632423"/>
        </w:rPr>
        <w:t>.202</w:t>
      </w:r>
      <w:r w:rsidR="00BD7F17">
        <w:rPr>
          <w:rFonts w:ascii="Calibri" w:hAnsi="Calibri"/>
          <w:b/>
          <w:color w:val="632423"/>
        </w:rPr>
        <w:t>1</w:t>
      </w:r>
      <w:r w:rsidR="008A559C">
        <w:rPr>
          <w:rFonts w:ascii="Calibri" w:hAnsi="Calibri"/>
          <w:b/>
          <w:color w:val="632423"/>
        </w:rPr>
        <w:t xml:space="preserve">                         </w:t>
      </w:r>
      <w:r w:rsidR="00BD7F17">
        <w:rPr>
          <w:rFonts w:ascii="Calibri" w:hAnsi="Calibri"/>
          <w:b/>
          <w:color w:val="632423"/>
        </w:rPr>
        <w:t>4</w:t>
      </w:r>
      <w:r w:rsidR="008A559C">
        <w:rPr>
          <w:rFonts w:ascii="Calibri" w:hAnsi="Calibri"/>
          <w:b/>
          <w:color w:val="632423"/>
        </w:rPr>
        <w:t>/</w:t>
      </w:r>
      <w:r w:rsidR="00922302">
        <w:rPr>
          <w:rFonts w:ascii="Calibri" w:hAnsi="Calibri"/>
          <w:b/>
          <w:color w:val="632423"/>
        </w:rPr>
        <w:t>2</w:t>
      </w:r>
    </w:p>
    <w:p w14:paraId="36192871" w14:textId="77777777" w:rsidR="00313C47" w:rsidRDefault="00313C47" w:rsidP="00313C47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14:paraId="7E3150F6" w14:textId="77777777" w:rsidR="00D61A9B" w:rsidRDefault="00D61A9B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14:paraId="1315DB32" w14:textId="77777777" w:rsidTr="00165BF3">
        <w:tc>
          <w:tcPr>
            <w:tcW w:w="5495" w:type="dxa"/>
            <w:shd w:val="clear" w:color="auto" w:fill="auto"/>
          </w:tcPr>
          <w:p w14:paraId="44FBEC5F" w14:textId="77777777" w:rsidR="00411288" w:rsidRPr="00411288" w:rsidRDefault="00411288" w:rsidP="00411288">
            <w:pPr>
              <w:pStyle w:val="af0"/>
              <w:tabs>
                <w:tab w:val="left" w:pos="709"/>
                <w:tab w:val="left" w:pos="993"/>
                <w:tab w:val="left" w:pos="1134"/>
              </w:tabs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411288">
              <w:rPr>
                <w:b/>
                <w:sz w:val="28"/>
                <w:szCs w:val="28"/>
              </w:rPr>
              <w:t>О досрочном прекращении полномочий депутата Совета депутатов муниципального округа Коньково</w:t>
            </w:r>
          </w:p>
          <w:p w14:paraId="0FA7CDDC" w14:textId="77777777" w:rsidR="00173E00" w:rsidRPr="00DF6E87" w:rsidRDefault="00173E00" w:rsidP="0076463B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3912021" w14:textId="77777777"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14:paraId="618A5619" w14:textId="77777777"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501C8E" w14:paraId="3604A9C5" w14:textId="77777777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14:paraId="4886C609" w14:textId="77777777" w:rsidR="00173E00" w:rsidRPr="00501C8E" w:rsidRDefault="00173E00" w:rsidP="00A9322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14:paraId="75681BF0" w14:textId="77777777" w:rsidR="00173E00" w:rsidRPr="00501C8E" w:rsidRDefault="00173E00" w:rsidP="00A932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01C8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6BF1AD7A" w14:textId="77777777" w:rsidR="00A32038" w:rsidRDefault="00A32038" w:rsidP="00A32038">
      <w:pPr>
        <w:adjustRightInd w:val="0"/>
        <w:ind w:firstLine="720"/>
        <w:jc w:val="both"/>
        <w:rPr>
          <w:sz w:val="26"/>
          <w:szCs w:val="26"/>
        </w:rPr>
      </w:pPr>
      <w:r w:rsidRPr="00DE2445">
        <w:rPr>
          <w:sz w:val="28"/>
          <w:szCs w:val="28"/>
        </w:rPr>
        <w:t xml:space="preserve">В соответствии с частью 11 статьи 40 Федерального закона от 6 октября 2003 года № 131-ФЗ «Об общих принципах организации местного самоуправления в Российской Федерации», </w:t>
      </w:r>
      <w:r w:rsidR="008E710F">
        <w:rPr>
          <w:sz w:val="28"/>
          <w:szCs w:val="28"/>
        </w:rPr>
        <w:t>пунктом 10</w:t>
      </w:r>
      <w:r w:rsidR="004773AB">
        <w:rPr>
          <w:sz w:val="28"/>
          <w:szCs w:val="28"/>
        </w:rPr>
        <w:t xml:space="preserve"> статьи 13 Закона</w:t>
      </w:r>
      <w:r w:rsidRPr="00DE2445">
        <w:rPr>
          <w:sz w:val="28"/>
          <w:szCs w:val="28"/>
        </w:rPr>
        <w:t xml:space="preserve"> города Москвы от 6 ноября 2002 года № 56 «Об организации местного самоуправления в городе Москве»</w:t>
      </w:r>
      <w:r w:rsidR="00DE2445" w:rsidRPr="00DE2445">
        <w:rPr>
          <w:sz w:val="28"/>
          <w:szCs w:val="28"/>
        </w:rPr>
        <w:t xml:space="preserve">, </w:t>
      </w:r>
      <w:r w:rsidRPr="00DE2445">
        <w:rPr>
          <w:color w:val="000000"/>
          <w:sz w:val="28"/>
          <w:szCs w:val="28"/>
          <w:shd w:val="clear" w:color="auto" w:fill="FFFFFF"/>
        </w:rPr>
        <w:t xml:space="preserve"> </w:t>
      </w:r>
      <w:r w:rsidR="00DD2C39">
        <w:rPr>
          <w:color w:val="000000"/>
          <w:sz w:val="28"/>
          <w:szCs w:val="28"/>
          <w:shd w:val="clear" w:color="auto" w:fill="FFFFFF"/>
        </w:rPr>
        <w:t xml:space="preserve">статьей 20 </w:t>
      </w:r>
      <w:r w:rsidR="00DE2445" w:rsidRPr="00DE2445">
        <w:rPr>
          <w:sz w:val="28"/>
          <w:szCs w:val="28"/>
        </w:rPr>
        <w:t>Устав</w:t>
      </w:r>
      <w:r w:rsidR="00DD2C39">
        <w:rPr>
          <w:sz w:val="28"/>
          <w:szCs w:val="28"/>
        </w:rPr>
        <w:t>а</w:t>
      </w:r>
      <w:r w:rsidR="00DE2445" w:rsidRPr="00DE2445">
        <w:rPr>
          <w:sz w:val="28"/>
          <w:szCs w:val="28"/>
        </w:rPr>
        <w:t xml:space="preserve"> муниципального округа Коньково, </w:t>
      </w:r>
      <w:r w:rsidRPr="00DE2445">
        <w:rPr>
          <w:color w:val="000000"/>
          <w:sz w:val="28"/>
          <w:szCs w:val="28"/>
          <w:shd w:val="clear" w:color="auto" w:fill="FFFFFF"/>
        </w:rPr>
        <w:t>в связи с неисполнением обязанностей, установленных Федеральным законом от 25 декабря 2008 года  № 273-ФЗ «О противодействии коррупции»</w:t>
      </w:r>
      <w:r w:rsidRPr="00DE2445">
        <w:rPr>
          <w:color w:val="000000" w:themeColor="text1"/>
          <w:sz w:val="28"/>
          <w:szCs w:val="28"/>
          <w:shd w:val="clear" w:color="auto" w:fill="FBFBFB"/>
        </w:rPr>
        <w:t xml:space="preserve">, </w:t>
      </w:r>
      <w:r w:rsidR="0052576F">
        <w:rPr>
          <w:color w:val="000000" w:themeColor="text1"/>
          <w:sz w:val="28"/>
          <w:szCs w:val="28"/>
          <w:shd w:val="clear" w:color="auto" w:fill="FBFBFB"/>
        </w:rPr>
        <w:t xml:space="preserve">статьей 16 </w:t>
      </w:r>
      <w:r w:rsidR="0052576F">
        <w:rPr>
          <w:color w:val="000000" w:themeColor="text1"/>
          <w:sz w:val="28"/>
          <w:szCs w:val="28"/>
          <w:shd w:val="clear" w:color="auto" w:fill="FFFFFF"/>
        </w:rPr>
        <w:t>Федерального закона</w:t>
      </w:r>
      <w:r w:rsidR="0052576F" w:rsidRPr="00EB7B7A">
        <w:rPr>
          <w:color w:val="000000" w:themeColor="text1"/>
          <w:sz w:val="28"/>
          <w:szCs w:val="28"/>
          <w:shd w:val="clear" w:color="auto" w:fill="FFFFFF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52576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E2445">
        <w:rPr>
          <w:color w:val="000000" w:themeColor="text1"/>
          <w:sz w:val="28"/>
          <w:szCs w:val="28"/>
          <w:shd w:val="clear" w:color="auto" w:fill="FBFBFB"/>
        </w:rPr>
        <w:t>на основании Представления Черемушкинской межрайонной прокуратуры от 28.10.2020г. № 86-1-2020 «Об устранении</w:t>
      </w:r>
      <w:r w:rsidRPr="00A32038">
        <w:rPr>
          <w:color w:val="000000" w:themeColor="text1"/>
          <w:sz w:val="28"/>
          <w:szCs w:val="28"/>
          <w:shd w:val="clear" w:color="auto" w:fill="FBFBFB"/>
        </w:rPr>
        <w:t xml:space="preserve"> нарушений законодательства о противодействии</w:t>
      </w:r>
      <w:r>
        <w:rPr>
          <w:color w:val="000000" w:themeColor="text1"/>
          <w:sz w:val="28"/>
          <w:szCs w:val="28"/>
          <w:shd w:val="clear" w:color="auto" w:fill="FBFBFB"/>
        </w:rPr>
        <w:t xml:space="preserve"> коррупции»</w:t>
      </w:r>
      <w:r w:rsidR="0016389F">
        <w:rPr>
          <w:color w:val="000000" w:themeColor="text1"/>
          <w:sz w:val="28"/>
          <w:szCs w:val="28"/>
          <w:shd w:val="clear" w:color="auto" w:fill="FBFBFB"/>
        </w:rPr>
        <w:t>, решения Черемушкинского районного суда от 17.02.2021 г.</w:t>
      </w:r>
    </w:p>
    <w:p w14:paraId="31990307" w14:textId="77777777" w:rsidR="00173E00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p w14:paraId="5615F7FC" w14:textId="77777777" w:rsidR="00A32038" w:rsidRPr="00A32038" w:rsidRDefault="00A32038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p w14:paraId="23D77396" w14:textId="77777777" w:rsidR="00173E00" w:rsidRPr="00187436" w:rsidRDefault="00173E00" w:rsidP="00173E00">
      <w:pPr>
        <w:pStyle w:val="a6"/>
        <w:ind w:left="0" w:firstLine="708"/>
        <w:rPr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14:paraId="1B7A10B2" w14:textId="77777777" w:rsidR="00D20A1F" w:rsidRDefault="00D20A1F" w:rsidP="00B13852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34DF2FEB" w14:textId="77777777" w:rsidR="00B13852" w:rsidRDefault="00B13852" w:rsidP="00B13852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Прекратить досрочно полномочия депутата Совета депутатов муниципального округа Коньково по избирательному округу № 1 </w:t>
      </w:r>
      <w:proofErr w:type="spellStart"/>
      <w:r>
        <w:rPr>
          <w:sz w:val="28"/>
          <w:szCs w:val="28"/>
        </w:rPr>
        <w:t>Датнова</w:t>
      </w:r>
      <w:proofErr w:type="spellEnd"/>
      <w:r>
        <w:rPr>
          <w:sz w:val="28"/>
          <w:szCs w:val="28"/>
        </w:rPr>
        <w:t xml:space="preserve"> Дмитрия </w:t>
      </w:r>
      <w:r w:rsidRPr="00EB7B7A">
        <w:rPr>
          <w:color w:val="000000" w:themeColor="text1"/>
          <w:sz w:val="28"/>
          <w:szCs w:val="28"/>
        </w:rPr>
        <w:t>Леонидовича</w:t>
      </w:r>
      <w:r w:rsidR="001D6CD4" w:rsidRPr="00EB7B7A">
        <w:rPr>
          <w:color w:val="000000" w:themeColor="text1"/>
          <w:sz w:val="28"/>
          <w:szCs w:val="28"/>
          <w:shd w:val="clear" w:color="auto" w:fill="FFFFFF"/>
        </w:rPr>
        <w:t> в связи с неисполнением обязанностей, установленных Федеральным законом от 25 декабря 2008 года № 273-ФЗ «О противодействии коррупции» и Федеральным законом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14:paraId="713E0723" w14:textId="77777777" w:rsidR="00B13852" w:rsidRDefault="00B13852" w:rsidP="00B13852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1385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3203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законную силу со дня принятия.</w:t>
      </w:r>
    </w:p>
    <w:p w14:paraId="73A4AF77" w14:textId="77777777" w:rsidR="006413E4" w:rsidRPr="00B13852" w:rsidRDefault="006413E4" w:rsidP="00B13852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20A1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413E4">
        <w:rPr>
          <w:sz w:val="28"/>
          <w:szCs w:val="28"/>
        </w:rPr>
        <w:t xml:space="preserve">Направить настоящее решение в Территориальную избирательную комиссию района Коньково города Москвы, Департамент территориальных органов </w:t>
      </w:r>
      <w:r w:rsidRPr="006413E4">
        <w:rPr>
          <w:sz w:val="28"/>
          <w:szCs w:val="28"/>
        </w:rPr>
        <w:lastRenderedPageBreak/>
        <w:t>исполнительной власти города Москвы, префектуру Юго-Западного административного округа города Москвы и в управу района Коньково города Москвы.</w:t>
      </w:r>
    </w:p>
    <w:p w14:paraId="0FEC5BD9" w14:textId="77777777" w:rsidR="0076463B" w:rsidRDefault="00B13852" w:rsidP="00B13852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173E00" w:rsidRPr="00187436">
        <w:rPr>
          <w:sz w:val="28"/>
          <w:szCs w:val="28"/>
        </w:rPr>
        <w:t xml:space="preserve"> </w:t>
      </w:r>
      <w:r w:rsidR="0076463B">
        <w:rPr>
          <w:rFonts w:eastAsia="Calibri"/>
          <w:sz w:val="28"/>
          <w:szCs w:val="28"/>
        </w:rPr>
        <w:t>Оп</w:t>
      </w:r>
      <w:r w:rsidR="0076463B" w:rsidRPr="00527761">
        <w:rPr>
          <w:rFonts w:eastAsia="Calibri"/>
          <w:sz w:val="28"/>
          <w:szCs w:val="28"/>
        </w:rPr>
        <w:t xml:space="preserve">убликовать настоящее решение в </w:t>
      </w:r>
      <w:r w:rsidR="00527761" w:rsidRPr="00527761">
        <w:rPr>
          <w:sz w:val="28"/>
          <w:szCs w:val="28"/>
        </w:rPr>
        <w:t>бюллетене «Московский муниципальный вестник»,</w:t>
      </w:r>
      <w:r w:rsidR="00527761" w:rsidRPr="00ED48F7">
        <w:t xml:space="preserve"> </w:t>
      </w:r>
      <w:r w:rsidR="0076463B">
        <w:rPr>
          <w:rFonts w:eastAsia="Calibri"/>
          <w:sz w:val="28"/>
          <w:szCs w:val="28"/>
        </w:rPr>
        <w:t xml:space="preserve">разместить на сайте органов местного самоуправления муниципального округа Коньково </w:t>
      </w:r>
      <w:r w:rsidR="0076463B">
        <w:rPr>
          <w:sz w:val="28"/>
          <w:szCs w:val="28"/>
        </w:rPr>
        <w:t>www.konkovo-moscow.ru.</w:t>
      </w:r>
    </w:p>
    <w:p w14:paraId="798C51CB" w14:textId="77777777" w:rsidR="008A559C" w:rsidRDefault="00D20A1F" w:rsidP="008A559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13852">
        <w:rPr>
          <w:b/>
          <w:sz w:val="28"/>
          <w:szCs w:val="28"/>
        </w:rPr>
        <w:t>5</w:t>
      </w:r>
      <w:r w:rsidR="0076463B">
        <w:rPr>
          <w:b/>
          <w:sz w:val="28"/>
          <w:szCs w:val="28"/>
        </w:rPr>
        <w:t>.</w:t>
      </w:r>
      <w:r w:rsidR="0076463B">
        <w:rPr>
          <w:sz w:val="28"/>
          <w:szCs w:val="28"/>
        </w:rPr>
        <w:t xml:space="preserve"> </w:t>
      </w:r>
      <w:r w:rsidR="008A559C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главу</w:t>
      </w:r>
      <w:r w:rsidR="008A559C">
        <w:rPr>
          <w:sz w:val="28"/>
          <w:szCs w:val="28"/>
        </w:rPr>
        <w:t xml:space="preserve"> муниципального округа Коньково Малахова С.В.</w:t>
      </w:r>
    </w:p>
    <w:p w14:paraId="172AE145" w14:textId="77777777" w:rsidR="008A559C" w:rsidRDefault="008A559C" w:rsidP="008A559C">
      <w:pPr>
        <w:ind w:firstLine="708"/>
        <w:jc w:val="both"/>
        <w:rPr>
          <w:b/>
          <w:bCs/>
          <w:sz w:val="28"/>
          <w:szCs w:val="28"/>
        </w:rPr>
      </w:pPr>
    </w:p>
    <w:p w14:paraId="6310C5BE" w14:textId="77777777" w:rsidR="008A559C" w:rsidRDefault="008A559C" w:rsidP="008A559C">
      <w:pPr>
        <w:rPr>
          <w:b/>
          <w:sz w:val="28"/>
          <w:szCs w:val="28"/>
        </w:rPr>
      </w:pPr>
    </w:p>
    <w:p w14:paraId="157EF446" w14:textId="77777777" w:rsidR="008A559C" w:rsidRPr="00D20A1F" w:rsidRDefault="00D20A1F" w:rsidP="008A559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Глава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8A559C">
        <w:rPr>
          <w:b/>
          <w:sz w:val="28"/>
          <w:szCs w:val="28"/>
        </w:rPr>
        <w:t>муниципального округа Коньково</w:t>
      </w:r>
      <w:r>
        <w:rPr>
          <w:b/>
          <w:sz w:val="28"/>
          <w:szCs w:val="28"/>
        </w:rPr>
        <w:t xml:space="preserve">                 </w:t>
      </w:r>
      <w:r w:rsidR="008A559C">
        <w:rPr>
          <w:b/>
          <w:sz w:val="28"/>
          <w:szCs w:val="28"/>
        </w:rPr>
        <w:t xml:space="preserve">                        С.В. Малахов</w:t>
      </w:r>
    </w:p>
    <w:p w14:paraId="426DEAA3" w14:textId="77777777" w:rsidR="00173E00" w:rsidRPr="00187436" w:rsidRDefault="00173E00" w:rsidP="008A559C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sectPr w:rsidR="00173E00" w:rsidRPr="00187436" w:rsidSect="005520D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2023" w14:textId="77777777" w:rsidR="00576678" w:rsidRDefault="00576678" w:rsidP="00236104">
      <w:r>
        <w:separator/>
      </w:r>
    </w:p>
  </w:endnote>
  <w:endnote w:type="continuationSeparator" w:id="0">
    <w:p w14:paraId="6F1EABD3" w14:textId="77777777" w:rsidR="00576678" w:rsidRDefault="00576678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27EF0" w14:textId="77777777" w:rsidR="00576678" w:rsidRDefault="00576678" w:rsidP="00236104">
      <w:r>
        <w:separator/>
      </w:r>
    </w:p>
  </w:footnote>
  <w:footnote w:type="continuationSeparator" w:id="0">
    <w:p w14:paraId="26EC3AA8" w14:textId="77777777" w:rsidR="00576678" w:rsidRDefault="00576678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42168C"/>
    <w:multiLevelType w:val="hybridMultilevel"/>
    <w:tmpl w:val="C802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4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7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"/>
  </w:num>
  <w:num w:numId="5">
    <w:abstractNumId w:val="20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21"/>
  </w:num>
  <w:num w:numId="12">
    <w:abstractNumId w:val="10"/>
  </w:num>
  <w:num w:numId="13">
    <w:abstractNumId w:val="23"/>
  </w:num>
  <w:num w:numId="14">
    <w:abstractNumId w:val="17"/>
  </w:num>
  <w:num w:numId="15">
    <w:abstractNumId w:val="11"/>
  </w:num>
  <w:num w:numId="16">
    <w:abstractNumId w:val="14"/>
  </w:num>
  <w:num w:numId="17">
    <w:abstractNumId w:val="2"/>
  </w:num>
  <w:num w:numId="18">
    <w:abstractNumId w:val="15"/>
  </w:num>
  <w:num w:numId="19">
    <w:abstractNumId w:val="25"/>
  </w:num>
  <w:num w:numId="20">
    <w:abstractNumId w:val="24"/>
  </w:num>
  <w:num w:numId="21">
    <w:abstractNumId w:val="12"/>
  </w:num>
  <w:num w:numId="22">
    <w:abstractNumId w:val="16"/>
  </w:num>
  <w:num w:numId="23">
    <w:abstractNumId w:val="18"/>
  </w:num>
  <w:num w:numId="24">
    <w:abstractNumId w:val="8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0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E5D7E"/>
    <w:rsid w:val="000F0AC0"/>
    <w:rsid w:val="000F1725"/>
    <w:rsid w:val="00100CF8"/>
    <w:rsid w:val="00101FC1"/>
    <w:rsid w:val="00106E14"/>
    <w:rsid w:val="0011244D"/>
    <w:rsid w:val="00114E7A"/>
    <w:rsid w:val="00117E03"/>
    <w:rsid w:val="001275B8"/>
    <w:rsid w:val="00142180"/>
    <w:rsid w:val="0014331C"/>
    <w:rsid w:val="001443A9"/>
    <w:rsid w:val="00145CB7"/>
    <w:rsid w:val="0016382E"/>
    <w:rsid w:val="0016389F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D6CD4"/>
    <w:rsid w:val="001E6E91"/>
    <w:rsid w:val="001F2C53"/>
    <w:rsid w:val="001F4266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6896"/>
    <w:rsid w:val="002B7615"/>
    <w:rsid w:val="002C239F"/>
    <w:rsid w:val="002D0BA7"/>
    <w:rsid w:val="002D169C"/>
    <w:rsid w:val="002D7F44"/>
    <w:rsid w:val="002E02C6"/>
    <w:rsid w:val="002E75FD"/>
    <w:rsid w:val="002F137C"/>
    <w:rsid w:val="002F3B49"/>
    <w:rsid w:val="00300F7B"/>
    <w:rsid w:val="0030318F"/>
    <w:rsid w:val="00304E75"/>
    <w:rsid w:val="00312746"/>
    <w:rsid w:val="00313C47"/>
    <w:rsid w:val="00317282"/>
    <w:rsid w:val="00317DCC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1288"/>
    <w:rsid w:val="00411BBB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77299"/>
    <w:rsid w:val="004773AB"/>
    <w:rsid w:val="00481D2B"/>
    <w:rsid w:val="00484FC4"/>
    <w:rsid w:val="004B2079"/>
    <w:rsid w:val="004B2B6A"/>
    <w:rsid w:val="004B3009"/>
    <w:rsid w:val="004C06D4"/>
    <w:rsid w:val="004C240A"/>
    <w:rsid w:val="004C503C"/>
    <w:rsid w:val="004E4526"/>
    <w:rsid w:val="004F4951"/>
    <w:rsid w:val="004F60BD"/>
    <w:rsid w:val="005014BB"/>
    <w:rsid w:val="00501C8E"/>
    <w:rsid w:val="00501FF3"/>
    <w:rsid w:val="00506052"/>
    <w:rsid w:val="00512B8D"/>
    <w:rsid w:val="005157B8"/>
    <w:rsid w:val="00516C83"/>
    <w:rsid w:val="005175E2"/>
    <w:rsid w:val="005250F4"/>
    <w:rsid w:val="0052576F"/>
    <w:rsid w:val="00527761"/>
    <w:rsid w:val="005304C5"/>
    <w:rsid w:val="005520D9"/>
    <w:rsid w:val="0055458F"/>
    <w:rsid w:val="00560F58"/>
    <w:rsid w:val="00562B5F"/>
    <w:rsid w:val="005651B3"/>
    <w:rsid w:val="00574ECD"/>
    <w:rsid w:val="00576678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413E4"/>
    <w:rsid w:val="00651868"/>
    <w:rsid w:val="006536BA"/>
    <w:rsid w:val="0065594B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463B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559C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E26BF"/>
    <w:rsid w:val="008E710F"/>
    <w:rsid w:val="008F0305"/>
    <w:rsid w:val="008F08FC"/>
    <w:rsid w:val="008F1AF5"/>
    <w:rsid w:val="008F3463"/>
    <w:rsid w:val="008F63DC"/>
    <w:rsid w:val="008F77D0"/>
    <w:rsid w:val="00901406"/>
    <w:rsid w:val="00906B73"/>
    <w:rsid w:val="00913DDA"/>
    <w:rsid w:val="0091518A"/>
    <w:rsid w:val="00922302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A0F37"/>
    <w:rsid w:val="009B6A97"/>
    <w:rsid w:val="009C4615"/>
    <w:rsid w:val="009D2B48"/>
    <w:rsid w:val="009D44B2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2038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13852"/>
    <w:rsid w:val="00B25923"/>
    <w:rsid w:val="00B277FD"/>
    <w:rsid w:val="00B27E66"/>
    <w:rsid w:val="00B35A7C"/>
    <w:rsid w:val="00B3726F"/>
    <w:rsid w:val="00B45E97"/>
    <w:rsid w:val="00B46CEA"/>
    <w:rsid w:val="00B65E9C"/>
    <w:rsid w:val="00B82C5D"/>
    <w:rsid w:val="00B85222"/>
    <w:rsid w:val="00B97A69"/>
    <w:rsid w:val="00BB1BEF"/>
    <w:rsid w:val="00BB3A9F"/>
    <w:rsid w:val="00BC18E2"/>
    <w:rsid w:val="00BC2B00"/>
    <w:rsid w:val="00BC6F12"/>
    <w:rsid w:val="00BD7F17"/>
    <w:rsid w:val="00BE0BEB"/>
    <w:rsid w:val="00BE0D4E"/>
    <w:rsid w:val="00C03A1E"/>
    <w:rsid w:val="00C05757"/>
    <w:rsid w:val="00C07EB8"/>
    <w:rsid w:val="00C1527C"/>
    <w:rsid w:val="00C2284B"/>
    <w:rsid w:val="00C413F9"/>
    <w:rsid w:val="00C5127E"/>
    <w:rsid w:val="00C53427"/>
    <w:rsid w:val="00C541B7"/>
    <w:rsid w:val="00C54249"/>
    <w:rsid w:val="00C560A0"/>
    <w:rsid w:val="00C61B4E"/>
    <w:rsid w:val="00C65226"/>
    <w:rsid w:val="00C80964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738D"/>
    <w:rsid w:val="00CC564A"/>
    <w:rsid w:val="00CD5E68"/>
    <w:rsid w:val="00CE3ACE"/>
    <w:rsid w:val="00CF01E5"/>
    <w:rsid w:val="00CF4C34"/>
    <w:rsid w:val="00D04F0B"/>
    <w:rsid w:val="00D128E9"/>
    <w:rsid w:val="00D13A0A"/>
    <w:rsid w:val="00D13D70"/>
    <w:rsid w:val="00D20A1F"/>
    <w:rsid w:val="00D229F6"/>
    <w:rsid w:val="00D240A9"/>
    <w:rsid w:val="00D24330"/>
    <w:rsid w:val="00D258B0"/>
    <w:rsid w:val="00D327BC"/>
    <w:rsid w:val="00D35C08"/>
    <w:rsid w:val="00D4264D"/>
    <w:rsid w:val="00D42C07"/>
    <w:rsid w:val="00D5662E"/>
    <w:rsid w:val="00D61A9B"/>
    <w:rsid w:val="00D654E9"/>
    <w:rsid w:val="00D65ECE"/>
    <w:rsid w:val="00D66B31"/>
    <w:rsid w:val="00D90F5D"/>
    <w:rsid w:val="00D913DD"/>
    <w:rsid w:val="00D979A7"/>
    <w:rsid w:val="00DA51C7"/>
    <w:rsid w:val="00DB0C80"/>
    <w:rsid w:val="00DB51D7"/>
    <w:rsid w:val="00DD2C39"/>
    <w:rsid w:val="00DD5469"/>
    <w:rsid w:val="00DD6109"/>
    <w:rsid w:val="00DD7769"/>
    <w:rsid w:val="00DE2445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503D0"/>
    <w:rsid w:val="00E527DB"/>
    <w:rsid w:val="00E5784A"/>
    <w:rsid w:val="00E65B12"/>
    <w:rsid w:val="00E67BE4"/>
    <w:rsid w:val="00E712FB"/>
    <w:rsid w:val="00E77446"/>
    <w:rsid w:val="00E774EE"/>
    <w:rsid w:val="00E800F7"/>
    <w:rsid w:val="00E83EF0"/>
    <w:rsid w:val="00EA246D"/>
    <w:rsid w:val="00EA32E4"/>
    <w:rsid w:val="00EA4579"/>
    <w:rsid w:val="00EB76E7"/>
    <w:rsid w:val="00EB77AF"/>
    <w:rsid w:val="00EB7B7A"/>
    <w:rsid w:val="00EC1B1C"/>
    <w:rsid w:val="00ED0879"/>
    <w:rsid w:val="00ED29A7"/>
    <w:rsid w:val="00EE3C3C"/>
    <w:rsid w:val="00EE7813"/>
    <w:rsid w:val="00EF019B"/>
    <w:rsid w:val="00EF4BEE"/>
    <w:rsid w:val="00F02BE8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85873"/>
    <w:rsid w:val="00F869DF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17C6D"/>
  <w15:docId w15:val="{B2B2141A-8D4D-43FD-9FC2-51AE68F2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4EBC-BEFE-4570-B1F4-14E574F2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Пользователь Пользователь</cp:lastModifiedBy>
  <cp:revision>2</cp:revision>
  <cp:lastPrinted>2020-11-13T08:22:00Z</cp:lastPrinted>
  <dcterms:created xsi:type="dcterms:W3CDTF">2021-04-13T18:17:00Z</dcterms:created>
  <dcterms:modified xsi:type="dcterms:W3CDTF">2021-04-13T18:17:00Z</dcterms:modified>
</cp:coreProperties>
</file>